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Приложение 2</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 xml:space="preserve">к </w:t>
      </w:r>
      <w:hyperlink w:anchor="sub0" w:history="1">
        <w:r w:rsidRPr="00D96308">
          <w:rPr>
            <w:rStyle w:val="a3"/>
            <w:rFonts w:ascii="Times New Roman" w:hAnsi="Times New Roman" w:cs="Times New Roman"/>
            <w:sz w:val="14"/>
            <w:szCs w:val="14"/>
          </w:rPr>
          <w:t>приказу</w:t>
        </w:r>
      </w:hyperlink>
      <w:r w:rsidRPr="00D96308">
        <w:rPr>
          <w:rFonts w:ascii="Times New Roman" w:hAnsi="Times New Roman" w:cs="Times New Roman"/>
          <w:sz w:val="14"/>
          <w:szCs w:val="14"/>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sz w:val="14"/>
          <w:szCs w:val="14"/>
        </w:rPr>
      </w:pPr>
      <w:r w:rsidRPr="00D96308">
        <w:rPr>
          <w:rFonts w:ascii="Times New Roman" w:hAnsi="Times New Roman" w:cs="Times New Roman"/>
          <w:sz w:val="14"/>
          <w:szCs w:val="14"/>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rPr>
          <w:rFonts w:ascii="Times New Roman" w:hAnsi="Times New Roman" w:cs="Times New Roman"/>
        </w:rPr>
      </w:pPr>
      <w:r w:rsidRPr="00D96308">
        <w:rPr>
          <w:rStyle w:val="s0"/>
        </w:rPr>
        <w:t> </w:t>
      </w:r>
    </w:p>
    <w:p w:rsidR="00AE6F35" w:rsidRPr="00D96308" w:rsidRDefault="00AE6F35" w:rsidP="00D96308">
      <w:pPr>
        <w:spacing w:after="0" w:line="240" w:lineRule="auto"/>
        <w:jc w:val="right"/>
        <w:rPr>
          <w:rFonts w:ascii="Times New Roman" w:hAnsi="Times New Roman" w:cs="Times New Roman"/>
        </w:rPr>
      </w:pPr>
      <w:r w:rsidRPr="00D96308">
        <w:rPr>
          <w:rStyle w:val="s0"/>
        </w:rPr>
        <w:t>(Кому)</w:t>
      </w:r>
    </w:p>
    <w:p w:rsidR="00AE6F35" w:rsidRPr="00D96308" w:rsidRDefault="00AE6F35" w:rsidP="00D96308">
      <w:pPr>
        <w:spacing w:after="0" w:line="240" w:lineRule="auto"/>
        <w:jc w:val="right"/>
        <w:rPr>
          <w:rFonts w:ascii="Times New Roman" w:hAnsi="Times New Roman" w:cs="Times New Roman"/>
        </w:rPr>
      </w:pPr>
      <w:r w:rsidRPr="00D96308">
        <w:rPr>
          <w:rStyle w:val="s0"/>
        </w:rPr>
        <w:t>_______________________________________</w:t>
      </w:r>
    </w:p>
    <w:p w:rsidR="00AE6F35" w:rsidRPr="00D96308" w:rsidRDefault="00AE6F35" w:rsidP="00D96308">
      <w:pPr>
        <w:spacing w:after="0" w:line="240" w:lineRule="auto"/>
        <w:jc w:val="right"/>
        <w:rPr>
          <w:rFonts w:ascii="Times New Roman" w:hAnsi="Times New Roman" w:cs="Times New Roman"/>
        </w:rPr>
      </w:pPr>
      <w:r w:rsidRPr="00D96308">
        <w:rPr>
          <w:rStyle w:val="s0"/>
        </w:rPr>
        <w:t>(наименование заказчика, организатора</w:t>
      </w:r>
    </w:p>
    <w:p w:rsidR="00AE6F35" w:rsidRPr="00D96308" w:rsidRDefault="00AE6F35" w:rsidP="00D96308">
      <w:pPr>
        <w:spacing w:after="0" w:line="240" w:lineRule="auto"/>
        <w:jc w:val="right"/>
        <w:rPr>
          <w:rFonts w:ascii="Times New Roman" w:hAnsi="Times New Roman" w:cs="Times New Roman"/>
        </w:rPr>
      </w:pPr>
      <w:r w:rsidRPr="00D96308">
        <w:rPr>
          <w:rStyle w:val="s0"/>
        </w:rPr>
        <w:t>закупа или единого дистрибьютора)</w:t>
      </w:r>
    </w:p>
    <w:p w:rsidR="00AE6F35" w:rsidRPr="00D96308" w:rsidRDefault="00AE6F35" w:rsidP="00D96308">
      <w:pPr>
        <w:spacing w:after="0" w:line="240" w:lineRule="auto"/>
        <w:jc w:val="right"/>
        <w:rPr>
          <w:rFonts w:ascii="Times New Roman" w:hAnsi="Times New Roman" w:cs="Times New Roman"/>
        </w:rPr>
      </w:pPr>
      <w:r w:rsidRPr="00D96308">
        <w:rPr>
          <w:rStyle w:val="s0"/>
        </w:rPr>
        <w:t>(От кого)</w:t>
      </w:r>
    </w:p>
    <w:p w:rsidR="00AE6F35" w:rsidRPr="00D96308" w:rsidRDefault="00AE6F35" w:rsidP="00D96308">
      <w:pPr>
        <w:spacing w:after="0" w:line="240" w:lineRule="auto"/>
        <w:jc w:val="right"/>
        <w:rPr>
          <w:rFonts w:ascii="Times New Roman" w:hAnsi="Times New Roman" w:cs="Times New Roman"/>
        </w:rPr>
      </w:pPr>
      <w:r w:rsidRPr="00D96308">
        <w:rPr>
          <w:rStyle w:val="s0"/>
        </w:rPr>
        <w:t>__________________________________</w:t>
      </w:r>
    </w:p>
    <w:p w:rsidR="00AE6F35" w:rsidRPr="00D96308" w:rsidRDefault="00AE6F35" w:rsidP="00D96308">
      <w:pPr>
        <w:spacing w:after="0" w:line="240" w:lineRule="auto"/>
        <w:jc w:val="right"/>
        <w:rPr>
          <w:rFonts w:ascii="Times New Roman" w:hAnsi="Times New Roman" w:cs="Times New Roman"/>
        </w:rPr>
      </w:pPr>
      <w:r w:rsidRPr="00D96308">
        <w:rPr>
          <w:rStyle w:val="s0"/>
        </w:rPr>
        <w:t>(наименование потенциального поставщика)</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b/>
          <w:bCs/>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Заявка на участие в тендере (для физических лиц, осуществляющих предпринимательскую деятельность и юридических лиц)</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Рассмотрев тендерную документацию по проведению тендера/ объявление и </w:t>
      </w:r>
      <w:hyperlink r:id="rId4" w:history="1">
        <w:r w:rsidRPr="00D96308">
          <w:rPr>
            <w:rStyle w:val="a3"/>
            <w:rFonts w:ascii="Times New Roman" w:hAnsi="Times New Roman" w:cs="Times New Roman"/>
          </w:rPr>
          <w:t>Правила</w:t>
        </w:r>
      </w:hyperlink>
      <w:r w:rsidRPr="00D96308">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(название тендера/двухэтапного тендера)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получение которой настоящим удостоверяется (указывается, если получена тендерная документация),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потенциального поставщика) выражает согласие осуществить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поставку товаров, фармацевтических услуг в соответствии с тендерной документацией (условиям объявления) по следующим лотам:</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(подробное описание товаров, фармацевтических услуг)</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Настоящая тендерная заявка состоит из:</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2.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3. 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Настоящая тендерная заявка действует в течение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 дней со дня вскрытия конвертов с тендерными заявками.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дата должность, фамилия, имя, отчество</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его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Имеющий все полномочия подписать тендерную заявку от имени и по поручению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потенциального поставщика)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bookmarkStart w:id="0" w:name="SUB3"/>
      <w:bookmarkEnd w:id="0"/>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3</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Опись документов, прилагаемых к заявке потенциального поставщика</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AE6F35" w:rsidRPr="00D96308" w:rsidTr="009C7ABD">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Стр.</w:t>
            </w: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1" w:name="SUB4"/>
      <w:bookmarkEnd w:id="1"/>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4</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Справка об отсутствии просроченной задолженности</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             (указать полное наименование физического лица,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Дата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 - бизнес идентификационный номер/ индивидуальный идентификационный номер;</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**БИК - банковский идентификационный код.</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2" w:name="SUB5"/>
      <w:bookmarkEnd w:id="2"/>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5</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тендера 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1.Общие сведения о потенциальном поставщике: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БИН/ИИН*/УНП** 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xml:space="preserve">2. Объем товаров, поставленных </w:t>
      </w:r>
      <w:r w:rsidRPr="00D96308">
        <w:rPr>
          <w:rFonts w:ascii="Times New Roman" w:hAnsi="Times New Roman" w:cs="Times New Roman"/>
        </w:rPr>
        <w:t>(произведенных) потенциальным поставщиком, аналогичных (схожих) закупаемым на тендере/двухэтапном тендере*** (заполняется в случае наличия)</w:t>
      </w:r>
    </w:p>
    <w:p w:rsidR="00AE6F35" w:rsidRPr="00D96308" w:rsidRDefault="00AE6F35" w:rsidP="00D96308">
      <w:pPr>
        <w:spacing w:after="0" w:line="240" w:lineRule="auto"/>
        <w:ind w:firstLine="400"/>
        <w:jc w:val="both"/>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AE6F35" w:rsidRPr="00D96308" w:rsidTr="009C7ABD">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Стоимость договора, тенге</w:t>
            </w:r>
          </w:p>
        </w:tc>
      </w:tr>
      <w:tr w:rsidR="00AE6F35" w:rsidRPr="00D96308" w:rsidTr="009C7ABD">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6</w:t>
            </w:r>
          </w:p>
        </w:tc>
      </w:tr>
      <w:tr w:rsidR="00AE6F35" w:rsidRPr="00D96308" w:rsidTr="009C7ABD">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r w:rsidRPr="00D96308">
              <w:rPr>
                <w:rFonts w:ascii="Times New Roman" w:hAnsi="Times New Roman" w:cs="Times New Roman"/>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Достоверность всех сведений о квалификации подтверждаю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дата должность, фамилия, имя, отчество (при его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 (при наличии)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*БИН/ИИН - бизнес идентификационный номер/индивидуальный идентификационный номер;</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**УНП - учетный номер налогоплательщика.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3" w:name="SUB6"/>
      <w:bookmarkEnd w:id="3"/>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6</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Форма</w:t>
      </w:r>
    </w:p>
    <w:p w:rsidR="00AE6F35" w:rsidRPr="00D96308" w:rsidRDefault="00AE6F35" w:rsidP="00D96308">
      <w:pPr>
        <w:spacing w:after="0" w:line="240" w:lineRule="auto"/>
        <w:jc w:val="center"/>
        <w:rPr>
          <w:rFonts w:ascii="Times New Roman" w:hAnsi="Times New Roman" w:cs="Times New Roman"/>
        </w:rPr>
      </w:pPr>
      <w:r w:rsidRPr="00D96308">
        <w:rPr>
          <w:rStyle w:val="s1"/>
        </w:rPr>
        <w:br/>
        <w:t>Таблица цен потенциального поставщика (наименование потенциального поставщика, заполняется отдельно на каждый лот)</w:t>
      </w:r>
    </w:p>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 </w:t>
      </w:r>
    </w:p>
    <w:tbl>
      <w:tblPr>
        <w:tblW w:w="5000" w:type="pct"/>
        <w:jc w:val="center"/>
        <w:tblCellMar>
          <w:left w:w="0" w:type="dxa"/>
          <w:right w:w="0" w:type="dxa"/>
        </w:tblCellMar>
        <w:tblLook w:val="0000"/>
      </w:tblPr>
      <w:tblGrid>
        <w:gridCol w:w="426"/>
        <w:gridCol w:w="7596"/>
        <w:gridCol w:w="1549"/>
      </w:tblGrid>
      <w:tr w:rsidR="00AE6F35" w:rsidRPr="00D96308" w:rsidTr="009C7ABD">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наименование товаров</w:t>
            </w: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Всего цена = стр.5 х стр.6,</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Общая цена, в ________ на условиях</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 ИНКОТЕРМС 2010</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(пункт назначения, DDP)</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Потенциальный поставщик вправе указать другие затраты, в том числе:</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8.1.</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r w:rsidR="00AE6F35" w:rsidRPr="00D96308" w:rsidTr="009C7ABD">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jc w:val="center"/>
              <w:textAlignment w:val="baseline"/>
              <w:rPr>
                <w:rFonts w:ascii="Times New Roman" w:hAnsi="Times New Roman" w:cs="Times New Roman"/>
              </w:rPr>
            </w:pPr>
            <w:r w:rsidRPr="00D96308">
              <w:rPr>
                <w:rFonts w:ascii="Times New Roman" w:hAnsi="Times New Roman" w:cs="Times New Roman"/>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Размер скидки, в случае ее предоставления</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9.1.</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AE6F35" w:rsidRPr="00D96308" w:rsidRDefault="00AE6F35" w:rsidP="00D96308">
            <w:pPr>
              <w:spacing w:after="0" w:line="240" w:lineRule="auto"/>
              <w:rPr>
                <w:rFonts w:ascii="Times New Roman" w:hAnsi="Times New Roman" w:cs="Times New Roman"/>
              </w:rPr>
            </w:pPr>
          </w:p>
        </w:tc>
      </w:tr>
    </w:tbl>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 __________________________________</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Подпись, дата должность, фамилия, имя, отчество (при его наличии)</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Печать</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(при наличии)</w:t>
      </w:r>
    </w:p>
    <w:p w:rsidR="00AE6F35" w:rsidRPr="00D96308" w:rsidRDefault="00AE6F35" w:rsidP="00D96308">
      <w:pPr>
        <w:spacing w:after="0" w:line="240" w:lineRule="auto"/>
        <w:textAlignment w:val="baseline"/>
        <w:rPr>
          <w:rFonts w:ascii="Times New Roman" w:hAnsi="Times New Roman" w:cs="Times New Roman"/>
        </w:rPr>
      </w:pPr>
      <w:r w:rsidRPr="00D96308">
        <w:rPr>
          <w:rFonts w:ascii="Times New Roman" w:hAnsi="Times New Roman" w:cs="Times New Roman"/>
        </w:rPr>
        <w:t>_______________________</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bookmarkStart w:id="4" w:name="SUB7"/>
      <w:bookmarkEnd w:id="4"/>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F92573" w:rsidRPr="00D96308" w:rsidRDefault="00F92573"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7</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AE6F35" w:rsidRPr="00D96308" w:rsidRDefault="00AE6F35"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AE6F35" w:rsidRPr="00D96308" w:rsidRDefault="00AE6F35" w:rsidP="00D96308">
      <w:pPr>
        <w:spacing w:after="0" w:line="240" w:lineRule="auto"/>
        <w:jc w:val="center"/>
        <w:rPr>
          <w:rFonts w:ascii="Times New Roman" w:hAnsi="Times New Roman" w:cs="Times New Roman"/>
        </w:rPr>
      </w:pPr>
      <w:r w:rsidRPr="00D96308">
        <w:rPr>
          <w:rStyle w:val="s1"/>
        </w:rPr>
        <w:t>Банковская гарантия</w:t>
      </w:r>
    </w:p>
    <w:p w:rsidR="00AE6F35" w:rsidRPr="00D96308" w:rsidRDefault="00AE6F35" w:rsidP="00D96308">
      <w:pPr>
        <w:spacing w:after="0" w:line="240" w:lineRule="auto"/>
        <w:jc w:val="center"/>
        <w:rPr>
          <w:rFonts w:ascii="Times New Roman" w:hAnsi="Times New Roman" w:cs="Times New Roman"/>
        </w:rPr>
      </w:pPr>
      <w:r w:rsidRPr="00D96308">
        <w:rPr>
          <w:rStyle w:val="s1"/>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банка__________________________________________________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и реквизиты банка)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Кому 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и реквизиты заказчика, организатора закупа)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Гарантийное обязательство № 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 «____» ___________ _____ г.</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(местонахождение)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Мы были проинформированы, что</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потенциального поставщика)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в дальнейшем «Поставщик», принимает участие в тендере по закупке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организованном 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(наименование заказчика, организатора закупа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и готов осуществить поставку (оказать услугу)____________________________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на общую сумму _______________________________________________ тенге.</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и объем товаров, работ и услуг)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В связи с этим, мы ____________________________ настоящим берем на себя</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(наименование банка)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безотзывное обязательство выплатить Вам по Вашему требованию сумму, равную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(сумма в цифрах и прописью)</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 получении Вашего письменного требования на оплату, а также письменного подтверждения того, что Поставщик: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1) отозвал или изменил тендерную заявку после истечения окончательного срока приема тендерных заявок;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2) победитель уклонился от заключения договора закупа после признания победителем тендера;</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Данная гарантия вступает в силу со дня вскрытия конвертов с тендерными заявками.</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Подпись гаранта Дата и адрес</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 </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Печать</w:t>
      </w:r>
    </w:p>
    <w:p w:rsidR="00AE6F35" w:rsidRPr="00D96308" w:rsidRDefault="00AE6F35" w:rsidP="00D96308">
      <w:pPr>
        <w:spacing w:after="0" w:line="240" w:lineRule="auto"/>
        <w:ind w:firstLine="400"/>
        <w:jc w:val="both"/>
        <w:rPr>
          <w:rFonts w:ascii="Times New Roman" w:hAnsi="Times New Roman" w:cs="Times New Roman"/>
        </w:rPr>
      </w:pPr>
      <w:r w:rsidRPr="00D96308">
        <w:rPr>
          <w:rStyle w:val="s0"/>
        </w:rPr>
        <w:t>(при наличии)</w:t>
      </w:r>
    </w:p>
    <w:p w:rsidR="00AE6F35" w:rsidRPr="00D96308" w:rsidRDefault="00AE6F35" w:rsidP="00D96308">
      <w:pPr>
        <w:spacing w:after="0" w:line="240" w:lineRule="auto"/>
        <w:ind w:firstLine="400"/>
        <w:jc w:val="both"/>
        <w:rPr>
          <w:rStyle w:val="s0"/>
        </w:rPr>
      </w:pPr>
      <w:r w:rsidRPr="00D96308">
        <w:rPr>
          <w:rStyle w:val="s0"/>
        </w:rPr>
        <w:t>_________________________</w:t>
      </w:r>
    </w:p>
    <w:p w:rsidR="00F92573" w:rsidRPr="00D96308" w:rsidRDefault="00F92573" w:rsidP="00D96308">
      <w:pPr>
        <w:spacing w:after="0" w:line="240" w:lineRule="auto"/>
        <w:ind w:firstLine="400"/>
        <w:jc w:val="both"/>
        <w:rPr>
          <w:rFonts w:ascii="Times New Roman" w:hAnsi="Times New Roman" w:cs="Times New Roman"/>
        </w:rPr>
      </w:pPr>
    </w:p>
    <w:p w:rsidR="003872FD" w:rsidRPr="00D96308" w:rsidRDefault="003872FD" w:rsidP="00D96308">
      <w:pPr>
        <w:spacing w:after="0" w:line="240" w:lineRule="auto"/>
        <w:rPr>
          <w:rFonts w:ascii="Times New Roman" w:hAnsi="Times New Roman" w:cs="Times New Roman"/>
        </w:rPr>
      </w:pPr>
    </w:p>
    <w:p w:rsidR="00D96308" w:rsidRPr="00D96308" w:rsidRDefault="00D96308" w:rsidP="00D96308">
      <w:pPr>
        <w:spacing w:after="0" w:line="240" w:lineRule="auto"/>
        <w:rPr>
          <w:rFonts w:ascii="Times New Roman" w:hAnsi="Times New Roman" w:cs="Times New Roman"/>
        </w:rPr>
      </w:pPr>
    </w:p>
    <w:p w:rsidR="00D96308" w:rsidRPr="00D96308" w:rsidRDefault="00D96308" w:rsidP="00D96308">
      <w:pPr>
        <w:spacing w:after="0" w:line="240" w:lineRule="auto"/>
        <w:rPr>
          <w:rFonts w:ascii="Times New Roman" w:hAnsi="Times New Roman" w:cs="Times New Roman"/>
        </w:rPr>
      </w:pP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Приложение 9</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xml:space="preserve">к </w:t>
      </w:r>
      <w:hyperlink w:anchor="sub0" w:history="1">
        <w:r w:rsidRPr="00D96308">
          <w:rPr>
            <w:rStyle w:val="a3"/>
            <w:rFonts w:ascii="Times New Roman" w:hAnsi="Times New Roman" w:cs="Times New Roman"/>
          </w:rPr>
          <w:t>приказу</w:t>
        </w:r>
      </w:hyperlink>
      <w:r w:rsidRPr="00D96308">
        <w:rPr>
          <w:rFonts w:ascii="Times New Roman" w:hAnsi="Times New Roman" w:cs="Times New Roman"/>
        </w:rPr>
        <w:t xml:space="preserve"> Министра здравоохранения и</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социального развития Республики Казахстан</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от 18 января 2017 года № 20</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jc w:val="right"/>
        <w:textAlignment w:val="baseline"/>
        <w:rPr>
          <w:rFonts w:ascii="Times New Roman" w:hAnsi="Times New Roman" w:cs="Times New Roman"/>
        </w:rPr>
      </w:pPr>
      <w:r w:rsidRPr="00D96308">
        <w:rPr>
          <w:rFonts w:ascii="Times New Roman" w:hAnsi="Times New Roman" w:cs="Times New Roman"/>
        </w:rPr>
        <w:t>Форма</w:t>
      </w:r>
    </w:p>
    <w:p w:rsidR="00D96308" w:rsidRPr="00D96308" w:rsidRDefault="00D96308" w:rsidP="00D96308">
      <w:pPr>
        <w:spacing w:after="0" w:line="240" w:lineRule="auto"/>
        <w:jc w:val="center"/>
        <w:textAlignment w:val="baseline"/>
        <w:rPr>
          <w:rFonts w:ascii="Times New Roman" w:hAnsi="Times New Roman" w:cs="Times New Roman"/>
        </w:rPr>
      </w:pPr>
      <w:r w:rsidRPr="00D96308">
        <w:rPr>
          <w:rStyle w:val="s1"/>
        </w:rPr>
        <w:t> </w:t>
      </w:r>
    </w:p>
    <w:p w:rsidR="00D96308" w:rsidRPr="00D96308" w:rsidRDefault="00D96308" w:rsidP="00D96308">
      <w:pPr>
        <w:spacing w:after="0" w:line="240" w:lineRule="auto"/>
        <w:jc w:val="center"/>
        <w:rPr>
          <w:rFonts w:ascii="Times New Roman" w:hAnsi="Times New Roman" w:cs="Times New Roman"/>
        </w:rPr>
      </w:pPr>
      <w:r w:rsidRPr="00D96308">
        <w:rPr>
          <w:rStyle w:val="s1"/>
        </w:rPr>
        <w:t>Типовой договор закупа</w:t>
      </w:r>
    </w:p>
    <w:p w:rsidR="00D96308" w:rsidRPr="00D96308" w:rsidRDefault="00D96308" w:rsidP="00D96308">
      <w:pPr>
        <w:spacing w:after="0" w:line="240" w:lineRule="auto"/>
        <w:jc w:val="center"/>
        <w:rPr>
          <w:rFonts w:ascii="Times New Roman" w:hAnsi="Times New Roman" w:cs="Times New Roman"/>
        </w:rPr>
      </w:pPr>
      <w:r w:rsidRPr="00D96308">
        <w:rPr>
          <w:rStyle w:val="s1"/>
        </w:rPr>
        <w:t> </w:t>
      </w:r>
    </w:p>
    <w:tbl>
      <w:tblPr>
        <w:tblW w:w="5000" w:type="pct"/>
        <w:tblCellMar>
          <w:left w:w="0" w:type="dxa"/>
          <w:right w:w="0" w:type="dxa"/>
        </w:tblCellMar>
        <w:tblLook w:val="0000"/>
      </w:tblPr>
      <w:tblGrid>
        <w:gridCol w:w="4785"/>
        <w:gridCol w:w="4786"/>
      </w:tblGrid>
      <w:tr w:rsidR="00D96308" w:rsidRPr="00D96308" w:rsidTr="00F173FF">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 xml:space="preserve">____________________ </w:t>
            </w:r>
          </w:p>
        </w:tc>
        <w:tc>
          <w:tcPr>
            <w:tcW w:w="2500" w:type="pct"/>
            <w:tcMar>
              <w:top w:w="0" w:type="dxa"/>
              <w:left w:w="108" w:type="dxa"/>
              <w:bottom w:w="0" w:type="dxa"/>
              <w:right w:w="108" w:type="dxa"/>
            </w:tcMar>
          </w:tcPr>
          <w:p w:rsidR="00D96308" w:rsidRPr="00D96308" w:rsidRDefault="00D96308" w:rsidP="00D96308">
            <w:pPr>
              <w:spacing w:after="0" w:line="240" w:lineRule="auto"/>
              <w:jc w:val="right"/>
              <w:rPr>
                <w:rFonts w:ascii="Times New Roman" w:hAnsi="Times New Roman" w:cs="Times New Roman"/>
              </w:rPr>
            </w:pPr>
            <w:r w:rsidRPr="00D96308">
              <w:rPr>
                <w:rStyle w:val="s0"/>
              </w:rPr>
              <w:t>«___» __________ _____ г.</w:t>
            </w:r>
          </w:p>
        </w:tc>
      </w:tr>
      <w:tr w:rsidR="00D96308" w:rsidRPr="00D96308" w:rsidTr="00F173FF">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(Местонахождение)</w:t>
            </w:r>
          </w:p>
        </w:tc>
        <w:tc>
          <w:tcPr>
            <w:tcW w:w="2500" w:type="pct"/>
            <w:tcMar>
              <w:top w:w="0" w:type="dxa"/>
              <w:left w:w="108" w:type="dxa"/>
              <w:bottom w:w="0" w:type="dxa"/>
              <w:right w:w="108" w:type="dxa"/>
            </w:tcMar>
          </w:tcPr>
          <w:p w:rsidR="00D96308" w:rsidRPr="00D96308" w:rsidRDefault="00D96308" w:rsidP="00D96308">
            <w:pPr>
              <w:spacing w:after="0" w:line="240" w:lineRule="auto"/>
              <w:rPr>
                <w:rFonts w:ascii="Times New Roman" w:hAnsi="Times New Roman" w:cs="Times New Roman"/>
              </w:rPr>
            </w:pPr>
            <w:r w:rsidRPr="00D96308">
              <w:rPr>
                <w:rStyle w:val="s0"/>
              </w:rPr>
              <w:t> </w:t>
            </w:r>
          </w:p>
        </w:tc>
      </w:tr>
    </w:tbl>
    <w:p w:rsidR="00D96308" w:rsidRPr="00D96308" w:rsidRDefault="00D96308" w:rsidP="00D96308">
      <w:pPr>
        <w:spacing w:after="0" w:line="240" w:lineRule="auto"/>
        <w:rPr>
          <w:rFonts w:ascii="Times New Roman" w:hAnsi="Times New Roman" w:cs="Times New Roman"/>
        </w:rPr>
      </w:pPr>
      <w:r w:rsidRPr="00D96308">
        <w:rPr>
          <w:rFonts w:ascii="Times New Roman" w:hAnsi="Times New Roman" w:cs="Times New Roman"/>
        </w:rPr>
        <w:t> </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 именуемый (ое) (ая)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(полное наименование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в дальнейшем - «Заказчик», в лице 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должность, фамилия, имя, отчество (при его наличии) уполномоченного лица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с одной стороны, и 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(полное наименование Поставщика - победителя тендера)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 именуемый (ое) (ая) в дальнейшем - «Поставщик»,</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в лице 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должность, фамилия, имя, отчество (при его наличии) уполномоченного лица,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действующего на основании 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(устава, положения)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sidRPr="00D96308">
          <w:rPr>
            <w:rStyle w:val="a3"/>
            <w:rFonts w:ascii="Times New Roman" w:hAnsi="Times New Roman" w:cs="Times New Roman"/>
          </w:rPr>
          <w:t>постановлением</w:t>
        </w:r>
      </w:hyperlink>
      <w:r w:rsidRPr="00D96308">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В данном Договоре нижеперечисленные понятия будут иметь следующее толкование: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1) Договор - гражданско-правовой договор, заключенный между Заказчиком и Поставщиком в соответствии с </w:t>
      </w:r>
      <w:hyperlink r:id="rId6" w:history="1">
        <w:r w:rsidRPr="00D96308">
          <w:rPr>
            <w:rStyle w:val="a3"/>
            <w:rFonts w:ascii="Times New Roman" w:hAnsi="Times New Roman" w:cs="Times New Roman"/>
          </w:rPr>
          <w:t>Правилами</w:t>
        </w:r>
      </w:hyperlink>
      <w:r w:rsidRPr="00D96308">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товары - товары и сопутствующие услуги, которые Поставщик должен поставить Заказчику в рамках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 настоящий Договор;</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перечень закупаемых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 техническая спецификация;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5. Форма оплаты 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(перечисление, за наличный расчет, аккредитив и т.д.)</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6. Сроки выплат_____________________________________________________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(пример: % после приемки товара в пункте назначения или предоплата или и т.д.)</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7. Необходимые документы, предшествующие оплате: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 _________________________________________________________________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(счет-фактура или акт приемки-передачи)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15. В рамках данного Договора Поставщик должен предоставить услуги, указанные в тендерной документации.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16. Цены на сопутствующие услуги должны быть включены в цену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18. Поставщик, в случае прекращения производства им запасных частей, должен: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20. Эта гарантия действительна в течение___________________________________________________ дней после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(указать требуемый срок гарантии)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21. Заказчик обязан оперативно уведомить Поставщика в письменном виде обо всех претензиях, связанных с данной гарантией.</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24. Оплата Поставщику за поставленные товары будет производиться в форме и в сроки, указанные в пунктах 5 и 6 настоящего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25. Цены, указанные Заказчиком в Договоре, должны соответствовать ценам, указанным Поставщиком в его тендерной заявке.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 xml:space="preserve">43. Налоги и другие обязательные платежи в бюджет подлежат уплате в соответствии с </w:t>
      </w:r>
      <w:hyperlink r:id="rId7" w:history="1">
        <w:r w:rsidRPr="00D96308">
          <w:rPr>
            <w:rStyle w:val="a3"/>
            <w:rFonts w:ascii="Times New Roman" w:hAnsi="Times New Roman" w:cs="Times New Roman"/>
          </w:rPr>
          <w:t>налоговым</w:t>
        </w:r>
      </w:hyperlink>
      <w:r w:rsidRPr="00D96308">
        <w:rPr>
          <w:rStyle w:val="s0"/>
        </w:rPr>
        <w:t xml:space="preserve"> законодательством Республики Казахстан.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46. Адреса и реквизиты Сторон:</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Дата регистрации в территориальном органе казначейства (для государственных органов и государственных учреждений): ________________</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96308" w:rsidRPr="00D96308" w:rsidRDefault="00D96308" w:rsidP="00D96308">
      <w:pPr>
        <w:spacing w:after="0" w:line="240" w:lineRule="auto"/>
        <w:ind w:firstLine="400"/>
        <w:jc w:val="both"/>
        <w:rPr>
          <w:rFonts w:ascii="Times New Roman" w:hAnsi="Times New Roman" w:cs="Times New Roman"/>
        </w:rPr>
      </w:pPr>
      <w:r w:rsidRPr="00D96308">
        <w:rPr>
          <w:rStyle w:val="s0"/>
        </w:rPr>
        <w:t>_________________________</w:t>
      </w:r>
    </w:p>
    <w:p w:rsidR="00D96308" w:rsidRPr="00D96308" w:rsidRDefault="00D96308" w:rsidP="00D96308">
      <w:pPr>
        <w:spacing w:after="0" w:line="240" w:lineRule="auto"/>
        <w:rPr>
          <w:rFonts w:ascii="Times New Roman" w:hAnsi="Times New Roman" w:cs="Times New Roman"/>
        </w:rPr>
      </w:pPr>
    </w:p>
    <w:sectPr w:rsidR="00D96308" w:rsidRPr="00D96308" w:rsidSect="005E2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useFELayout/>
  </w:compat>
  <w:rsids>
    <w:rsidRoot w:val="00AE6F35"/>
    <w:rsid w:val="003872FD"/>
    <w:rsid w:val="00523112"/>
    <w:rsid w:val="005E2B9C"/>
    <w:rsid w:val="00AE6F35"/>
    <w:rsid w:val="00C74EFB"/>
    <w:rsid w:val="00D96308"/>
    <w:rsid w:val="00F9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E6F35"/>
    <w:rPr>
      <w:color w:val="333399"/>
      <w:u w:val="single"/>
    </w:rPr>
  </w:style>
  <w:style w:type="character" w:customStyle="1" w:styleId="s0">
    <w:name w:val="s0"/>
    <w:basedOn w:val="a0"/>
    <w:rsid w:val="00AE6F35"/>
    <w:rPr>
      <w:rFonts w:ascii="Times New Roman" w:hAnsi="Times New Roman" w:cs="Times New Roman" w:hint="default"/>
      <w:b w:val="0"/>
      <w:bCs w:val="0"/>
      <w:i w:val="0"/>
      <w:iCs w:val="0"/>
      <w:color w:val="000000"/>
    </w:rPr>
  </w:style>
  <w:style w:type="character" w:customStyle="1" w:styleId="s1">
    <w:name w:val="s1"/>
    <w:basedOn w:val="a0"/>
    <w:rsid w:val="00AE6F35"/>
    <w:rPr>
      <w:rFonts w:ascii="Times New Roman" w:hAnsi="Times New Roman" w:cs="Times New Roman" w:hint="default"/>
      <w:b/>
      <w:bCs/>
      <w:color w:val="000000"/>
    </w:rPr>
  </w:style>
  <w:style w:type="character" w:customStyle="1" w:styleId="s2">
    <w:name w:val="s2"/>
    <w:basedOn w:val="a0"/>
    <w:rsid w:val="00AE6F35"/>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zakon.kz/Document/?link_id=10023742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link_id=1001208997" TargetMode="External"/><Relationship Id="rId5" Type="http://schemas.openxmlformats.org/officeDocument/2006/relationships/hyperlink" Target="http:///online.zakon.kz/Document/?link_id=1001209074" TargetMode="External"/><Relationship Id="rId4" Type="http://schemas.openxmlformats.org/officeDocument/2006/relationships/hyperlink" Target="http:///online.zakon.kz/Document/?link_id=100120899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4032</Words>
  <Characters>22985</Characters>
  <Application>Microsoft Office Word</Application>
  <DocSecurity>0</DocSecurity>
  <Lines>191</Lines>
  <Paragraphs>53</Paragraphs>
  <ScaleCrop>false</ScaleCrop>
  <Company>MICROSOFT</Company>
  <LinksUpToDate>false</LinksUpToDate>
  <CharactersWithSpaces>26964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Expert</cp:lastModifiedBy>
  <cp:revision>2</cp:revision>
  <dcterms:created xsi:type="dcterms:W3CDTF">2020-01-31T11:51:00Z</dcterms:created>
  <dcterms:modified xsi:type="dcterms:W3CDTF">2020-01-31T11:51:00Z</dcterms:modified>
</cp:coreProperties>
</file>